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36" w:rsidRPr="005C45D9" w:rsidRDefault="00DE1436" w:rsidP="004A1C0B">
      <w:pPr>
        <w:pStyle w:val="newncpi0"/>
        <w:spacing w:line="276" w:lineRule="auto"/>
        <w:jc w:val="center"/>
        <w:rPr>
          <w:sz w:val="28"/>
          <w:szCs w:val="28"/>
        </w:rPr>
      </w:pPr>
      <w:r w:rsidRPr="005C45D9">
        <w:rPr>
          <w:sz w:val="28"/>
          <w:szCs w:val="28"/>
        </w:rPr>
        <w:t>УО «Белорусский государственный экономический университет»</w:t>
      </w:r>
    </w:p>
    <w:p w:rsidR="00DE1436" w:rsidRPr="005C45D9" w:rsidRDefault="00DE1436" w:rsidP="004A1C0B">
      <w:pPr>
        <w:pStyle w:val="newncpi0"/>
        <w:spacing w:line="276" w:lineRule="auto"/>
        <w:jc w:val="center"/>
        <w:rPr>
          <w:b/>
          <w:sz w:val="28"/>
          <w:szCs w:val="28"/>
        </w:rPr>
      </w:pP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</w:p>
    <w:p w:rsidR="00DE1436" w:rsidRPr="005C45D9" w:rsidRDefault="00DE1436" w:rsidP="004A1C0B">
      <w:pPr>
        <w:pStyle w:val="newncpi0"/>
        <w:spacing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  <w:r w:rsidR="00342E56">
        <w:rPr>
          <w:sz w:val="28"/>
          <w:szCs w:val="28"/>
        </w:rPr>
        <w:t xml:space="preserve">экономики и </w:t>
      </w:r>
      <w:r>
        <w:rPr>
          <w:sz w:val="28"/>
          <w:szCs w:val="28"/>
        </w:rPr>
        <w:t>менеджмента</w:t>
      </w: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организации и управления</w:t>
      </w:r>
    </w:p>
    <w:p w:rsidR="00DE1436" w:rsidRPr="005C45D9" w:rsidRDefault="00DE1436" w:rsidP="004A1C0B">
      <w:pPr>
        <w:pStyle w:val="newncpi0"/>
        <w:spacing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> </w:t>
      </w:r>
    </w:p>
    <w:tbl>
      <w:tblPr>
        <w:tblW w:w="2923" w:type="pct"/>
        <w:tblInd w:w="40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5"/>
        <w:gridCol w:w="108"/>
        <w:gridCol w:w="68"/>
      </w:tblGrid>
      <w:tr w:rsidR="00DE1436" w:rsidRPr="00FB1656" w:rsidTr="00CF5FD6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1436" w:rsidRPr="00FB1656" w:rsidRDefault="00DE1436" w:rsidP="00E63487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>СОГЛАСОВАНО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1436" w:rsidRPr="00FB1656" w:rsidRDefault="00DE1436" w:rsidP="00E63487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1436" w:rsidRPr="00FB1656" w:rsidRDefault="00DE1436" w:rsidP="00E63487">
            <w:pPr>
              <w:pStyle w:val="newncpi0"/>
              <w:spacing w:line="276" w:lineRule="auto"/>
            </w:pPr>
          </w:p>
        </w:tc>
      </w:tr>
      <w:tr w:rsidR="00DE1436" w:rsidRPr="00FB1656" w:rsidTr="00CF5FD6">
        <w:trPr>
          <w:trHeight w:val="867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1436" w:rsidRPr="00632107" w:rsidRDefault="00DE1436" w:rsidP="00E63487">
            <w:pPr>
              <w:pStyle w:val="newncpi0"/>
              <w:spacing w:line="276" w:lineRule="auto"/>
              <w:jc w:val="center"/>
            </w:pPr>
            <w:r w:rsidRPr="00632107">
              <w:rPr>
                <w:sz w:val="28"/>
                <w:szCs w:val="28"/>
              </w:rPr>
              <w:t>Председатель методической</w:t>
            </w:r>
          </w:p>
          <w:p w:rsidR="00DE1436" w:rsidRPr="00632107" w:rsidRDefault="00DE1436" w:rsidP="00E63487">
            <w:pPr>
              <w:pStyle w:val="newncpi0"/>
              <w:spacing w:line="276" w:lineRule="auto"/>
              <w:jc w:val="center"/>
            </w:pPr>
            <w:r w:rsidRPr="00632107">
              <w:rPr>
                <w:sz w:val="28"/>
                <w:szCs w:val="28"/>
              </w:rPr>
              <w:t>комиссии по специальности</w:t>
            </w:r>
          </w:p>
          <w:p w:rsidR="00DE1436" w:rsidRPr="00632107" w:rsidRDefault="00632107" w:rsidP="00632107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E1436" w:rsidRPr="00632107">
              <w:rPr>
                <w:sz w:val="28"/>
                <w:szCs w:val="28"/>
              </w:rPr>
              <w:t xml:space="preserve">________ </w:t>
            </w:r>
            <w:r w:rsidRPr="00632107">
              <w:rPr>
                <w:sz w:val="28"/>
                <w:szCs w:val="28"/>
              </w:rPr>
              <w:t>И</w:t>
            </w:r>
            <w:r w:rsidR="00DE1436" w:rsidRPr="00632107">
              <w:rPr>
                <w:sz w:val="28"/>
                <w:szCs w:val="28"/>
              </w:rPr>
              <w:t>.</w:t>
            </w:r>
            <w:r w:rsidRPr="00632107">
              <w:rPr>
                <w:sz w:val="28"/>
                <w:szCs w:val="28"/>
              </w:rPr>
              <w:t>И</w:t>
            </w:r>
            <w:r w:rsidR="00DE1436" w:rsidRPr="00632107">
              <w:rPr>
                <w:sz w:val="28"/>
                <w:szCs w:val="28"/>
              </w:rPr>
              <w:t xml:space="preserve">. </w:t>
            </w:r>
            <w:r w:rsidRPr="00632107">
              <w:rPr>
                <w:sz w:val="28"/>
                <w:szCs w:val="28"/>
              </w:rPr>
              <w:t>Ковалевская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1436" w:rsidRPr="00FB1656" w:rsidRDefault="00DE1436" w:rsidP="00E63487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1436" w:rsidRPr="00FB1656" w:rsidRDefault="00DE1436" w:rsidP="00E63487">
            <w:pPr>
              <w:pStyle w:val="newncpi0"/>
              <w:spacing w:line="276" w:lineRule="auto"/>
              <w:ind w:left="24"/>
            </w:pPr>
          </w:p>
        </w:tc>
      </w:tr>
      <w:tr w:rsidR="00DE1436" w:rsidRPr="00FB1656" w:rsidTr="00CF5FD6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1436" w:rsidRPr="00632107" w:rsidRDefault="00DE1436" w:rsidP="00E63487">
            <w:pPr>
              <w:pStyle w:val="newncpi0"/>
              <w:spacing w:line="276" w:lineRule="auto"/>
            </w:pPr>
            <w:r w:rsidRPr="00632107">
              <w:rPr>
                <w:sz w:val="28"/>
                <w:szCs w:val="28"/>
              </w:rPr>
              <w:t xml:space="preserve">                   «__» ________ 20__ г.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1436" w:rsidRPr="00FB1656" w:rsidRDefault="00DE1436" w:rsidP="00E63487">
            <w:pPr>
              <w:pStyle w:val="newncpi0"/>
              <w:spacing w:line="276" w:lineRule="auto"/>
            </w:pPr>
            <w:r w:rsidRPr="00FB1656">
              <w:rPr>
                <w:sz w:val="28"/>
                <w:szCs w:val="28"/>
              </w:rPr>
              <w:t> </w:t>
            </w: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1436" w:rsidRPr="00FB1656" w:rsidRDefault="00DE1436" w:rsidP="00E63487">
            <w:pPr>
              <w:pStyle w:val="newncpi0"/>
              <w:spacing w:line="276" w:lineRule="auto"/>
              <w:jc w:val="right"/>
            </w:pPr>
          </w:p>
        </w:tc>
      </w:tr>
    </w:tbl>
    <w:p w:rsidR="00DE1436" w:rsidRPr="005C45D9" w:rsidRDefault="00DE1436" w:rsidP="004A1C0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E1436" w:rsidRDefault="00DE1436" w:rsidP="004A1C0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E1436" w:rsidRDefault="00DE1436" w:rsidP="004A1C0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E1436" w:rsidRPr="005C45D9" w:rsidRDefault="00DE1436" w:rsidP="004A1C0B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C45D9">
        <w:rPr>
          <w:b/>
          <w:sz w:val="28"/>
          <w:szCs w:val="28"/>
        </w:rPr>
        <w:t>УЧЕБНО-МЕТОДИЧЕСКИЙ КОМПЛЕКС</w:t>
      </w:r>
      <w:r w:rsidRPr="005C45D9">
        <w:rPr>
          <w:sz w:val="28"/>
          <w:szCs w:val="28"/>
        </w:rPr>
        <w:t xml:space="preserve"> </w:t>
      </w:r>
    </w:p>
    <w:p w:rsidR="00DE1436" w:rsidRPr="005C45D9" w:rsidRDefault="00DE1436" w:rsidP="004A1C0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5C45D9">
        <w:rPr>
          <w:b/>
          <w:sz w:val="28"/>
          <w:szCs w:val="28"/>
        </w:rPr>
        <w:t>(ЭЛЕКТРОННЫЙ УЧЕБНО-МЕТОДИЧЕСКИЙ КОМПЛЕКС)</w:t>
      </w:r>
    </w:p>
    <w:p w:rsidR="00DE1436" w:rsidRDefault="00DE1436" w:rsidP="004A1C0B">
      <w:pPr>
        <w:pStyle w:val="titlep"/>
        <w:spacing w:before="0" w:after="0"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>ПО УЧЕБНОЙ ДИСЦИПЛИНЕ</w:t>
      </w:r>
    </w:p>
    <w:p w:rsidR="00DE1436" w:rsidRDefault="00DE1436" w:rsidP="004A1C0B">
      <w:pPr>
        <w:pStyle w:val="titlep"/>
        <w:spacing w:before="0" w:after="0" w:line="276" w:lineRule="auto"/>
        <w:rPr>
          <w:sz w:val="28"/>
          <w:szCs w:val="28"/>
        </w:rPr>
      </w:pPr>
    </w:p>
    <w:p w:rsidR="00DE1436" w:rsidRPr="005C45D9" w:rsidRDefault="00EA7386" w:rsidP="004A1C0B">
      <w:pPr>
        <w:pStyle w:val="titlep"/>
        <w:spacing w:before="0" w:after="0" w:line="276" w:lineRule="auto"/>
        <w:rPr>
          <w:sz w:val="30"/>
          <w:szCs w:val="30"/>
        </w:rPr>
      </w:pPr>
      <w:r>
        <w:rPr>
          <w:sz w:val="28"/>
          <w:szCs w:val="28"/>
        </w:rPr>
        <w:t>ОСНОВЫ</w:t>
      </w:r>
      <w:r w:rsidR="00DE1436">
        <w:rPr>
          <w:sz w:val="28"/>
          <w:szCs w:val="28"/>
        </w:rPr>
        <w:t xml:space="preserve"> ПРЕДПРИНИМАТЕЛЬСКОЙ ДЕЯТЕЛЬНОСТИ</w:t>
      </w:r>
    </w:p>
    <w:p w:rsidR="00DE1436" w:rsidRDefault="00DE1436" w:rsidP="00AC2E05">
      <w:pPr>
        <w:jc w:val="both"/>
        <w:rPr>
          <w:sz w:val="28"/>
          <w:szCs w:val="28"/>
        </w:rPr>
      </w:pPr>
    </w:p>
    <w:p w:rsidR="00DE1436" w:rsidRDefault="00DE1436" w:rsidP="00AC2E05">
      <w:pPr>
        <w:jc w:val="both"/>
        <w:rPr>
          <w:sz w:val="28"/>
          <w:szCs w:val="28"/>
        </w:rPr>
      </w:pPr>
      <w:r w:rsidRPr="005C45D9">
        <w:rPr>
          <w:sz w:val="28"/>
          <w:szCs w:val="28"/>
        </w:rPr>
        <w:t xml:space="preserve">для специальности </w:t>
      </w:r>
    </w:p>
    <w:p w:rsidR="00DE1436" w:rsidRDefault="00EA7386" w:rsidP="004A1C0B">
      <w:pPr>
        <w:pStyle w:val="newncpi0"/>
        <w:spacing w:line="276" w:lineRule="auto"/>
        <w:rPr>
          <w:sz w:val="28"/>
          <w:szCs w:val="28"/>
        </w:rPr>
      </w:pPr>
      <w:r w:rsidRPr="00EA7386">
        <w:rPr>
          <w:b/>
          <w:sz w:val="28"/>
          <w:szCs w:val="28"/>
          <w:u w:val="single"/>
          <w:lang w:eastAsia="be-BY"/>
        </w:rPr>
        <w:t>1-23 01 02 «Лингвистическое обеспечение межкультурных коммуникаций (по направлениям)»</w:t>
      </w:r>
    </w:p>
    <w:p w:rsidR="00EA7386" w:rsidRDefault="00EA7386" w:rsidP="00AC2E05">
      <w:pPr>
        <w:pStyle w:val="newncpi0"/>
        <w:spacing w:line="276" w:lineRule="auto"/>
        <w:rPr>
          <w:sz w:val="28"/>
          <w:szCs w:val="28"/>
        </w:rPr>
      </w:pPr>
    </w:p>
    <w:p w:rsidR="00DE1436" w:rsidRPr="00AC19CC" w:rsidRDefault="00DE1436" w:rsidP="00AC2E05">
      <w:pPr>
        <w:pStyle w:val="newncpi0"/>
        <w:spacing w:line="276" w:lineRule="auto"/>
        <w:rPr>
          <w:sz w:val="28"/>
          <w:szCs w:val="28"/>
        </w:rPr>
      </w:pPr>
      <w:r w:rsidRPr="002D6076">
        <w:rPr>
          <w:sz w:val="28"/>
          <w:szCs w:val="28"/>
        </w:rPr>
        <w:t>Составители: доцент кафедры организации и управления Зеновчик Ю.М., кандидат экономических наук, доцент</w:t>
      </w:r>
      <w:r>
        <w:rPr>
          <w:sz w:val="28"/>
          <w:szCs w:val="28"/>
        </w:rPr>
        <w:t xml:space="preserve">, </w:t>
      </w: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>Рассмотрено и утверждено на заседании научно-методического совета ______________________ «__» __________ 20__ г., протокол № _____</w:t>
      </w: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</w:p>
    <w:p w:rsidR="00DE1436" w:rsidRDefault="00DE1436" w:rsidP="004A1C0B">
      <w:pPr>
        <w:pStyle w:val="newncpi0"/>
        <w:spacing w:line="276" w:lineRule="auto"/>
        <w:rPr>
          <w:sz w:val="28"/>
          <w:szCs w:val="28"/>
        </w:rPr>
      </w:pPr>
    </w:p>
    <w:p w:rsidR="00342E56" w:rsidRDefault="00342E56" w:rsidP="00AC2E05">
      <w:pPr>
        <w:pStyle w:val="newncpi0"/>
        <w:spacing w:line="276" w:lineRule="auto"/>
        <w:jc w:val="center"/>
        <w:rPr>
          <w:sz w:val="28"/>
          <w:szCs w:val="28"/>
        </w:rPr>
      </w:pPr>
    </w:p>
    <w:p w:rsidR="00342E56" w:rsidRDefault="00342E56" w:rsidP="00AC2E05">
      <w:pPr>
        <w:pStyle w:val="newncpi0"/>
        <w:spacing w:line="276" w:lineRule="auto"/>
        <w:jc w:val="center"/>
        <w:rPr>
          <w:sz w:val="28"/>
          <w:szCs w:val="28"/>
        </w:rPr>
      </w:pPr>
    </w:p>
    <w:p w:rsidR="00DE1436" w:rsidRDefault="00342E56" w:rsidP="00AC2E05">
      <w:pPr>
        <w:pStyle w:val="newncpi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A7386">
        <w:rPr>
          <w:sz w:val="28"/>
          <w:szCs w:val="28"/>
        </w:rPr>
        <w:t>2</w:t>
      </w:r>
    </w:p>
    <w:sectPr w:rsidR="00DE1436" w:rsidSect="00AC2E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C0B"/>
    <w:rsid w:val="00054F8C"/>
    <w:rsid w:val="001A5945"/>
    <w:rsid w:val="002C0C1A"/>
    <w:rsid w:val="002D6076"/>
    <w:rsid w:val="0032471B"/>
    <w:rsid w:val="00342E56"/>
    <w:rsid w:val="004A1C0B"/>
    <w:rsid w:val="004D546D"/>
    <w:rsid w:val="005C45D9"/>
    <w:rsid w:val="005E1C4E"/>
    <w:rsid w:val="00632107"/>
    <w:rsid w:val="00952551"/>
    <w:rsid w:val="00AC19CC"/>
    <w:rsid w:val="00AC2E05"/>
    <w:rsid w:val="00B00C11"/>
    <w:rsid w:val="00BF3F7A"/>
    <w:rsid w:val="00C07230"/>
    <w:rsid w:val="00C2188B"/>
    <w:rsid w:val="00CF5FD6"/>
    <w:rsid w:val="00D9759E"/>
    <w:rsid w:val="00DD1CE7"/>
    <w:rsid w:val="00DE1436"/>
    <w:rsid w:val="00E63487"/>
    <w:rsid w:val="00EA7386"/>
    <w:rsid w:val="00F111C4"/>
    <w:rsid w:val="00FB1656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25E90E-5479-4EFC-BF84-22240527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4A1C0B"/>
    <w:pPr>
      <w:ind w:firstLine="567"/>
      <w:jc w:val="both"/>
    </w:pPr>
  </w:style>
  <w:style w:type="paragraph" w:customStyle="1" w:styleId="titlep">
    <w:name w:val="titlep"/>
    <w:basedOn w:val="a"/>
    <w:uiPriority w:val="99"/>
    <w:rsid w:val="004A1C0B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uiPriority w:val="99"/>
    <w:rsid w:val="004A1C0B"/>
    <w:pPr>
      <w:jc w:val="both"/>
    </w:pPr>
  </w:style>
  <w:style w:type="paragraph" w:customStyle="1" w:styleId="undline">
    <w:name w:val="undline"/>
    <w:basedOn w:val="a"/>
    <w:uiPriority w:val="99"/>
    <w:rsid w:val="004A1C0B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4A1C0B"/>
    <w:pPr>
      <w:ind w:firstLine="567"/>
      <w:jc w:val="both"/>
    </w:pPr>
  </w:style>
  <w:style w:type="paragraph" w:styleId="a3">
    <w:name w:val="Plain Text"/>
    <w:basedOn w:val="a"/>
    <w:link w:val="a4"/>
    <w:uiPriority w:val="99"/>
    <w:rsid w:val="002C0C1A"/>
    <w:rPr>
      <w:rFonts w:ascii="Courier New" w:hAnsi="Courier New"/>
      <w:sz w:val="20"/>
      <w:szCs w:val="20"/>
      <w:lang w:eastAsia="be-BY"/>
    </w:rPr>
  </w:style>
  <w:style w:type="character" w:customStyle="1" w:styleId="a4">
    <w:name w:val="Текст Знак"/>
    <w:basedOn w:val="a0"/>
    <w:link w:val="a3"/>
    <w:uiPriority w:val="99"/>
    <w:locked/>
    <w:rsid w:val="002C0C1A"/>
    <w:rPr>
      <w:rFonts w:ascii="Courier New" w:hAnsi="Courier New" w:cs="Times New Roman"/>
      <w:sz w:val="20"/>
      <w:szCs w:val="20"/>
      <w:lang w:eastAsia="be-BY"/>
    </w:rPr>
  </w:style>
  <w:style w:type="paragraph" w:styleId="a5">
    <w:name w:val="Balloon Text"/>
    <w:basedOn w:val="a"/>
    <w:link w:val="a6"/>
    <w:uiPriority w:val="99"/>
    <w:semiHidden/>
    <w:unhideWhenUsed/>
    <w:rsid w:val="00D97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12</cp:revision>
  <cp:lastPrinted>2021-05-31T09:43:00Z</cp:lastPrinted>
  <dcterms:created xsi:type="dcterms:W3CDTF">2016-03-22T14:45:00Z</dcterms:created>
  <dcterms:modified xsi:type="dcterms:W3CDTF">2022-01-29T09:55:00Z</dcterms:modified>
</cp:coreProperties>
</file>