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B2B" w:rsidRDefault="007C2B2B" w:rsidP="007052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2B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5.3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МАТЕРИАЛЫ ДЛЯ ПОДГОТОВКИ </w:t>
      </w:r>
    </w:p>
    <w:p w:rsidR="007C2B2B" w:rsidRDefault="00424350" w:rsidP="007052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ЗАДАНИЙ САМОСТОЯТЕЛЬНОЙ РАБОТЫ</w:t>
      </w:r>
    </w:p>
    <w:p w:rsidR="00424350" w:rsidRDefault="00424350" w:rsidP="007052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2DDA" w:rsidRDefault="00132DDA" w:rsidP="00424350">
      <w:pPr>
        <w:keepNext/>
        <w:keepLines/>
        <w:suppressAutoHyphens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Примеры заданий самостоятельной работы</w:t>
      </w:r>
    </w:p>
    <w:p w:rsidR="00132DDA" w:rsidRPr="009A4852" w:rsidRDefault="00132DDA" w:rsidP="00132DDA">
      <w:pPr>
        <w:pStyle w:val="a3"/>
        <w:keepNext/>
        <w:keepLines/>
        <w:numPr>
          <w:ilvl w:val="0"/>
          <w:numId w:val="9"/>
        </w:numPr>
        <w:suppressAutoHyphens/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Choose a topic and make up a presentation.</w:t>
      </w:r>
    </w:p>
    <w:p w:rsidR="00132DDA" w:rsidRDefault="009A4852" w:rsidP="00132DDA">
      <w:pPr>
        <w:pStyle w:val="a3"/>
        <w:keepNext/>
        <w:keepLines/>
        <w:numPr>
          <w:ilvl w:val="0"/>
          <w:numId w:val="9"/>
        </w:numPr>
        <w:suppressAutoHyphens/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Write an essay.</w:t>
      </w:r>
    </w:p>
    <w:p w:rsidR="009A4852" w:rsidRPr="009A4852" w:rsidRDefault="009A4852" w:rsidP="009A4852">
      <w:pPr>
        <w:pStyle w:val="a3"/>
        <w:keepNext/>
        <w:keepLines/>
        <w:numPr>
          <w:ilvl w:val="0"/>
          <w:numId w:val="9"/>
        </w:numPr>
        <w:suppressAutoHyphens/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Complete a puzzle on the given topic.</w:t>
      </w:r>
    </w:p>
    <w:p w:rsidR="009A4852" w:rsidRPr="00132DDA" w:rsidRDefault="009A4852" w:rsidP="009A4852">
      <w:pPr>
        <w:pStyle w:val="a3"/>
        <w:keepNext/>
        <w:keepLines/>
        <w:suppressAutoHyphens/>
        <w:spacing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424350" w:rsidRPr="00424350" w:rsidRDefault="00F76CBD" w:rsidP="00424350">
      <w:pPr>
        <w:keepNext/>
        <w:keepLines/>
        <w:suppressAutoHyphens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(1) </w:t>
      </w:r>
      <w:r w:rsidR="00424350" w:rsidRPr="004243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рекомендации по созданию презентации на иностранном языке</w:t>
      </w:r>
    </w:p>
    <w:p w:rsidR="00424350" w:rsidRPr="00424350" w:rsidRDefault="00424350" w:rsidP="00424350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3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Подумай, о чем ты хочешь рассказать в своей презентации. Составь план презентации.</w:t>
      </w:r>
    </w:p>
    <w:p w:rsidR="00424350" w:rsidRPr="00424350" w:rsidRDefault="00424350" w:rsidP="00424350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3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Проанализируй необходимую литературу. Подбери цитаты, иллюстративный материал.</w:t>
      </w:r>
    </w:p>
    <w:p w:rsidR="00424350" w:rsidRPr="00424350" w:rsidRDefault="00424350" w:rsidP="00424350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3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 слова, необходимые для составления комментария к презентации.</w:t>
      </w:r>
    </w:p>
    <w:p w:rsidR="00424350" w:rsidRPr="00424350" w:rsidRDefault="00424350" w:rsidP="00424350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35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 слайда должен состоять из кратких и простых по грамматической структуре предложений.</w:t>
      </w:r>
    </w:p>
    <w:p w:rsidR="00424350" w:rsidRPr="00424350" w:rsidRDefault="00424350" w:rsidP="00424350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35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Иллюстрации должны отражать содержащуюся на слайде информацию.</w:t>
      </w:r>
    </w:p>
    <w:p w:rsidR="00424350" w:rsidRPr="00424350" w:rsidRDefault="00424350" w:rsidP="00424350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35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Слайды должны быть логически последовательными.</w:t>
      </w:r>
    </w:p>
    <w:p w:rsidR="00424350" w:rsidRPr="00424350" w:rsidRDefault="00424350" w:rsidP="00424350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35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забывай, что при представлении презентации комментарии к слайдам должны содержать больший объем информации, чем отражено на самом слайде.</w:t>
      </w:r>
    </w:p>
    <w:p w:rsidR="00424350" w:rsidRPr="00424350" w:rsidRDefault="00424350" w:rsidP="00424350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35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 слайдов должен быть выдержан в едином стиле и не мешать восприятию содержащейся на нем информации.</w:t>
      </w:r>
    </w:p>
    <w:p w:rsidR="00424350" w:rsidRPr="007C2B2B" w:rsidRDefault="00424350" w:rsidP="007052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273" w:rsidRDefault="00705273" w:rsidP="007052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USEFUL PHRASES FOR PRESENTATIONS IN ENGLISH</w:t>
      </w:r>
    </w:p>
    <w:p w:rsidR="00705273" w:rsidRPr="00705273" w:rsidRDefault="00705273" w:rsidP="007052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705273" w:rsidRPr="00705273" w:rsidRDefault="00705273" w:rsidP="007052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 non-native speakers giving a presentation in English can be quite a challenge. There are just so many aspects to consider.  </w:t>
      </w:r>
    </w:p>
    <w:p w:rsidR="00705273" w:rsidRPr="00705273" w:rsidRDefault="00705273" w:rsidP="007052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Firstly, the audience. Do you know them well? If so, </w:t>
      </w:r>
      <w:proofErr w:type="gramStart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more informal language</w:t>
      </w:r>
      <w:proofErr w:type="gramEnd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can be used. </w:t>
      </w:r>
      <w:proofErr w:type="gramStart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Or</w:t>
      </w:r>
      <w:proofErr w:type="gramEnd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are they unfamiliar to you? If this is the case, then </w:t>
      </w:r>
      <w:proofErr w:type="gramStart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more formal expressions</w:t>
      </w:r>
      <w:proofErr w:type="gramEnd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should be adopted. Whether you use more formal or informal language, it is important to engage the audience through positive body language and a warm welcome. Your tone of voice and changes in intonation are additional useful tools and you might consider asking them relevant questions (real or </w:t>
      </w:r>
      <w:r w:rsidRPr="0070527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rhetorical</w:t>
      </w: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). </w:t>
      </w:r>
    </w:p>
    <w:p w:rsidR="00705273" w:rsidRPr="00705273" w:rsidRDefault="00705273" w:rsidP="007052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The </w:t>
      </w:r>
      <w:r w:rsidRPr="0070527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audience </w:t>
      </w: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also needs to see a clear and logical structure to follow you effortlessly. Useful linking expressions, when delivered well, provide </w:t>
      </w:r>
      <w:r w:rsidRPr="0070527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effective </w:t>
      </w: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‘bridges’ guiding the audience from one point to the next.</w:t>
      </w:r>
    </w:p>
    <w:p w:rsidR="00705273" w:rsidRPr="00705273" w:rsidRDefault="00705273" w:rsidP="007052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Here are 30 useful phrases for presentations in English for </w:t>
      </w:r>
      <w:r w:rsidRPr="0070527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effective</w:t>
      </w: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structure and linking.  </w:t>
      </w:r>
    </w:p>
    <w:p w:rsidR="00132DDA" w:rsidRPr="009813D4" w:rsidRDefault="00132DDA" w:rsidP="0070527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62626"/>
          <w:sz w:val="28"/>
          <w:szCs w:val="28"/>
          <w:lang w:val="en-US" w:eastAsia="ru-RU"/>
        </w:rPr>
      </w:pPr>
    </w:p>
    <w:p w:rsidR="00705273" w:rsidRPr="00705273" w:rsidRDefault="00705273" w:rsidP="0070527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proofErr w:type="spellStart"/>
      <w:r w:rsidRPr="00705273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Introduction</w:t>
      </w:r>
      <w:proofErr w:type="spellEnd"/>
    </w:p>
    <w:p w:rsidR="00705273" w:rsidRPr="00705273" w:rsidRDefault="00705273" w:rsidP="0070527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Good morning/afternoon everyone and welcome to my presentation. </w:t>
      </w:r>
      <w:proofErr w:type="gramStart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First of all</w:t>
      </w:r>
      <w:proofErr w:type="gramEnd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let me thank you all for coming here today.</w:t>
      </w:r>
    </w:p>
    <w:p w:rsidR="00705273" w:rsidRPr="00705273" w:rsidRDefault="00705273" w:rsidP="0070527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 me start by saying a few words about my own background.</w:t>
      </w:r>
    </w:p>
    <w:p w:rsidR="00705273" w:rsidRPr="00705273" w:rsidRDefault="00705273" w:rsidP="0070527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 you can see on the screen, our topic today is</w:t>
      </w:r>
      <w:proofErr w:type="gramStart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......</w:t>
      </w:r>
      <w:proofErr w:type="gramEnd"/>
    </w:p>
    <w:p w:rsidR="00705273" w:rsidRPr="00705273" w:rsidRDefault="00705273" w:rsidP="0070527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My talk is particularly relevant to those of you who....</w:t>
      </w:r>
    </w:p>
    <w:p w:rsidR="00705273" w:rsidRPr="00705273" w:rsidRDefault="00705273" w:rsidP="0070527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This talk </w:t>
      </w:r>
      <w:proofErr w:type="gramStart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 designed</w:t>
      </w:r>
      <w:proofErr w:type="gramEnd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to act as a </w:t>
      </w:r>
      <w:r w:rsidRPr="0070527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springboard</w:t>
      </w: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for discussion.</w:t>
      </w:r>
    </w:p>
    <w:p w:rsidR="00705273" w:rsidRPr="00705273" w:rsidRDefault="00705273" w:rsidP="0070527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This morning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 afternoon I’m going to take a look at the recent developments in</w:t>
      </w:r>
      <w:proofErr w:type="gramStart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.....</w:t>
      </w:r>
      <w:proofErr w:type="gramEnd"/>
    </w:p>
    <w:p w:rsidR="00705273" w:rsidRDefault="00705273" w:rsidP="0070527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262626"/>
          <w:sz w:val="28"/>
          <w:szCs w:val="28"/>
          <w:lang w:val="en-US" w:eastAsia="ru-RU"/>
        </w:rPr>
      </w:pPr>
    </w:p>
    <w:p w:rsidR="00705273" w:rsidRPr="00705273" w:rsidRDefault="00705273" w:rsidP="0070527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proofErr w:type="spellStart"/>
      <w:r w:rsidRPr="00705273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Presentation</w:t>
      </w:r>
      <w:proofErr w:type="spellEnd"/>
      <w:r w:rsidRPr="00705273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 xml:space="preserve"> </w:t>
      </w:r>
      <w:proofErr w:type="spellStart"/>
      <w:r w:rsidRPr="00705273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structure</w:t>
      </w:r>
      <w:proofErr w:type="spellEnd"/>
    </w:p>
    <w:p w:rsidR="00705273" w:rsidRPr="00705273" w:rsidRDefault="00705273" w:rsidP="00705273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In my </w:t>
      </w:r>
      <w:proofErr w:type="gramStart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presentation</w:t>
      </w:r>
      <w:proofErr w:type="gramEnd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I’ll focus on three major issues.</w:t>
      </w:r>
    </w:p>
    <w:p w:rsidR="00705273" w:rsidRPr="00705273" w:rsidRDefault="00705273" w:rsidP="00705273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This presentation </w:t>
      </w:r>
      <w:proofErr w:type="gramStart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 structured</w:t>
      </w:r>
      <w:proofErr w:type="gramEnd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as follows....</w:t>
      </w:r>
    </w:p>
    <w:p w:rsidR="00705273" w:rsidRPr="00705273" w:rsidRDefault="00705273" w:rsidP="00705273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 subject can be looked at under the following headings</w:t>
      </w:r>
      <w:proofErr w:type="gramStart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.....</w:t>
      </w:r>
      <w:proofErr w:type="gramEnd"/>
    </w:p>
    <w:p w:rsidR="00705273" w:rsidRPr="00705273" w:rsidRDefault="00705273" w:rsidP="00705273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 can break this area down into the following fields....</w:t>
      </w:r>
    </w:p>
    <w:p w:rsidR="00705273" w:rsidRPr="00705273" w:rsidRDefault="00705273" w:rsidP="007052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05273" w:rsidRPr="00705273" w:rsidRDefault="00705273" w:rsidP="0070527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proofErr w:type="spellStart"/>
      <w:r w:rsidRPr="00705273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Timing</w:t>
      </w:r>
      <w:proofErr w:type="spellEnd"/>
    </w:p>
    <w:p w:rsidR="00705273" w:rsidRDefault="00705273" w:rsidP="00705273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It will take about X minutes to cover these issues.</w:t>
      </w:r>
    </w:p>
    <w:p w:rsidR="00705273" w:rsidRPr="00705273" w:rsidRDefault="00705273" w:rsidP="007052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05273" w:rsidRPr="00705273" w:rsidRDefault="00705273" w:rsidP="0070527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proofErr w:type="spellStart"/>
      <w:r w:rsidRPr="00705273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Handouts</w:t>
      </w:r>
      <w:proofErr w:type="spellEnd"/>
    </w:p>
    <w:p w:rsidR="00705273" w:rsidRPr="00705273" w:rsidRDefault="00705273" w:rsidP="0070527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Does everybody have a </w:t>
      </w:r>
      <w:r w:rsidRPr="0070527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handout</w:t>
      </w: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/ copy of my report?</w:t>
      </w:r>
    </w:p>
    <w:p w:rsidR="00705273" w:rsidRPr="00705273" w:rsidRDefault="00705273" w:rsidP="0070527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I’ll</w:t>
      </w:r>
      <w:proofErr w:type="gramEnd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be handing out copies of the slides at the end of my talk.</w:t>
      </w:r>
    </w:p>
    <w:p w:rsidR="00705273" w:rsidRPr="00705273" w:rsidRDefault="00705273" w:rsidP="0070527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 can email the PowerPoint presentation to anyone who would like it.  </w:t>
      </w:r>
    </w:p>
    <w:p w:rsidR="00705273" w:rsidRPr="007C2B2B" w:rsidRDefault="00705273" w:rsidP="00705273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Don’t worry about taking notes, I’ve put all the relevant statistics on a </w:t>
      </w:r>
      <w:r w:rsidRPr="0070527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handout</w:t>
      </w: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for you</w:t>
      </w:r>
    </w:p>
    <w:p w:rsidR="00705273" w:rsidRPr="00705273" w:rsidRDefault="00705273" w:rsidP="007052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05273" w:rsidRPr="00705273" w:rsidRDefault="00705273" w:rsidP="0070527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proofErr w:type="spellStart"/>
      <w:r w:rsidRPr="00705273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Questions</w:t>
      </w:r>
      <w:proofErr w:type="spellEnd"/>
    </w:p>
    <w:p w:rsidR="00705273" w:rsidRPr="00705273" w:rsidRDefault="00705273" w:rsidP="0070527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 you have any questions, I am happy to answer them</w:t>
      </w:r>
    </w:p>
    <w:p w:rsidR="00705273" w:rsidRPr="007C2B2B" w:rsidRDefault="00705273" w:rsidP="00705273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If you </w:t>
      </w:r>
      <w:proofErr w:type="gramStart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don’t</w:t>
      </w:r>
      <w:proofErr w:type="gramEnd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mind, I'd like to leave questions until the end of my talk /</w:t>
      </w:r>
      <w:r w:rsidR="007C2B2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there will be time for a </w:t>
      </w:r>
      <w:r w:rsidRPr="0070527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Q&amp;A</w:t>
      </w: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session at the end...</w:t>
      </w:r>
    </w:p>
    <w:p w:rsidR="00705273" w:rsidRPr="00705273" w:rsidRDefault="00705273" w:rsidP="007052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05273" w:rsidRPr="00705273" w:rsidRDefault="00705273" w:rsidP="0070527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proofErr w:type="spellStart"/>
      <w:r w:rsidRPr="00705273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Sequencing</w:t>
      </w:r>
      <w:proofErr w:type="spellEnd"/>
      <w:r w:rsidRPr="00705273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 xml:space="preserve"> </w:t>
      </w:r>
      <w:proofErr w:type="spellStart"/>
      <w:r w:rsidRPr="00705273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phrases</w:t>
      </w:r>
      <w:proofErr w:type="spellEnd"/>
    </w:p>
    <w:p w:rsidR="00705273" w:rsidRPr="00705273" w:rsidRDefault="00705273" w:rsidP="0070527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05273">
        <w:rPr>
          <w:rFonts w:ascii="Times New Roman" w:eastAsia="Times New Roman" w:hAnsi="Times New Roman" w:cs="Times New Roman"/>
          <w:sz w:val="28"/>
          <w:szCs w:val="28"/>
          <w:lang w:eastAsia="ru-RU"/>
        </w:rPr>
        <w:t>My</w:t>
      </w:r>
      <w:proofErr w:type="spellEnd"/>
      <w:r w:rsidRPr="00705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05273">
        <w:rPr>
          <w:rFonts w:ascii="Times New Roman" w:eastAsia="Times New Roman" w:hAnsi="Times New Roman" w:cs="Times New Roman"/>
          <w:sz w:val="28"/>
          <w:szCs w:val="28"/>
          <w:lang w:eastAsia="ru-RU"/>
        </w:rPr>
        <w:t>first</w:t>
      </w:r>
      <w:proofErr w:type="spellEnd"/>
      <w:r w:rsidRPr="00705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05273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proofErr w:type="spellEnd"/>
      <w:r w:rsidRPr="00705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05273">
        <w:rPr>
          <w:rFonts w:ascii="Times New Roman" w:eastAsia="Times New Roman" w:hAnsi="Times New Roman" w:cs="Times New Roman"/>
          <w:sz w:val="28"/>
          <w:szCs w:val="28"/>
          <w:lang w:eastAsia="ru-RU"/>
        </w:rPr>
        <w:t>concerns</w:t>
      </w:r>
      <w:proofErr w:type="spellEnd"/>
      <w:r w:rsidRPr="00705273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</w:p>
    <w:p w:rsidR="00705273" w:rsidRPr="00705273" w:rsidRDefault="00705273" w:rsidP="0070527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First of all</w:t>
      </w:r>
      <w:proofErr w:type="gramEnd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I’d like to give you an overview of....</w:t>
      </w:r>
    </w:p>
    <w:p w:rsidR="00705273" w:rsidRPr="00705273" w:rsidRDefault="00705273" w:rsidP="0070527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Next, I’ll focus on</w:t>
      </w:r>
      <w:proofErr w:type="gramStart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.....and</w:t>
      </w:r>
      <w:proofErr w:type="gramEnd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then we’ll consider....</w:t>
      </w:r>
    </w:p>
    <w:p w:rsidR="00705273" w:rsidRPr="00705273" w:rsidRDefault="00705273" w:rsidP="0070527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Then </w:t>
      </w:r>
      <w:proofErr w:type="gramStart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I’ll</w:t>
      </w:r>
      <w:proofErr w:type="gramEnd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go on to highlight what I see as the main points of....</w:t>
      </w:r>
    </w:p>
    <w:p w:rsidR="00705273" w:rsidRPr="00705273" w:rsidRDefault="00705273" w:rsidP="0070527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Finally, I’d like to address the problem of</w:t>
      </w:r>
      <w:proofErr w:type="gramStart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.....</w:t>
      </w:r>
      <w:proofErr w:type="gramEnd"/>
    </w:p>
    <w:p w:rsidR="00705273" w:rsidRDefault="00705273" w:rsidP="00705273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Finally, </w:t>
      </w:r>
      <w:proofErr w:type="gramStart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I’d</w:t>
      </w:r>
      <w:proofErr w:type="gramEnd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like to raise briefly the issue of....</w:t>
      </w:r>
    </w:p>
    <w:p w:rsidR="00705273" w:rsidRPr="00705273" w:rsidRDefault="00705273" w:rsidP="00705273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proofErr w:type="spellStart"/>
      <w:r w:rsidRPr="00705273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lastRenderedPageBreak/>
        <w:t>Highlighting</w:t>
      </w:r>
      <w:proofErr w:type="spellEnd"/>
      <w:r w:rsidRPr="00705273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 xml:space="preserve"> </w:t>
      </w:r>
      <w:proofErr w:type="spellStart"/>
      <w:r w:rsidRPr="00705273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information</w:t>
      </w:r>
      <w:proofErr w:type="spellEnd"/>
    </w:p>
    <w:p w:rsidR="00705273" w:rsidRPr="00705273" w:rsidRDefault="00705273" w:rsidP="00705273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I’d like to put the situation into some kind of perspective</w:t>
      </w:r>
    </w:p>
    <w:p w:rsidR="00705273" w:rsidRPr="00705273" w:rsidRDefault="00705273" w:rsidP="00705273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I’d</w:t>
      </w:r>
      <w:proofErr w:type="gramEnd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like to discuss in more depth the implications of....</w:t>
      </w:r>
    </w:p>
    <w:p w:rsidR="00705273" w:rsidRPr="00705273" w:rsidRDefault="00705273" w:rsidP="00705273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I’d</w:t>
      </w:r>
      <w:proofErr w:type="gramEnd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like to make more detailed recommendations regarding....</w:t>
      </w:r>
    </w:p>
    <w:p w:rsidR="00705273" w:rsidRPr="00705273" w:rsidRDefault="00705273" w:rsidP="00705273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I’d like you to think about the significance of this figure here</w:t>
      </w:r>
    </w:p>
    <w:p w:rsidR="00705273" w:rsidRDefault="00705273" w:rsidP="00705273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Whichever way you look at it, the underlying trend is clear</w:t>
      </w:r>
    </w:p>
    <w:p w:rsidR="00705273" w:rsidRDefault="00705273" w:rsidP="007052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B51EB" w:rsidRPr="00705273" w:rsidRDefault="003B51EB" w:rsidP="007052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05273" w:rsidRPr="00705273" w:rsidRDefault="00705273" w:rsidP="003B51EB">
      <w:pPr>
        <w:spacing w:after="0" w:line="240" w:lineRule="auto"/>
        <w:ind w:left="567"/>
        <w:jc w:val="both"/>
        <w:outlineLvl w:val="1"/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</w:pPr>
      <w:proofErr w:type="spellStart"/>
      <w:r w:rsidRPr="00705273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Conclusion</w:t>
      </w:r>
      <w:proofErr w:type="spellEnd"/>
    </w:p>
    <w:p w:rsidR="00705273" w:rsidRPr="00705273" w:rsidRDefault="00705273" w:rsidP="003B51EB">
      <w:pPr>
        <w:numPr>
          <w:ilvl w:val="0"/>
          <w:numId w:val="8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I’d just like to finish with the words of a famous scientist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 politician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 author</w:t>
      </w:r>
      <w:proofErr w:type="gramStart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.......</w:t>
      </w:r>
      <w:proofErr w:type="gramEnd"/>
    </w:p>
    <w:p w:rsidR="00705273" w:rsidRPr="00705273" w:rsidRDefault="00705273" w:rsidP="003B51EB">
      <w:pPr>
        <w:numPr>
          <w:ilvl w:val="0"/>
          <w:numId w:val="8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Now </w:t>
      </w:r>
      <w:proofErr w:type="gramStart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let’s</w:t>
      </w:r>
      <w:proofErr w:type="gramEnd"/>
      <w:r w:rsidRPr="007052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go out and create opportunities for...! </w:t>
      </w:r>
    </w:p>
    <w:p w:rsidR="00833E39" w:rsidRDefault="00833E39">
      <w:pPr>
        <w:rPr>
          <w:lang w:val="en-US"/>
        </w:rPr>
      </w:pPr>
    </w:p>
    <w:p w:rsidR="009A4852" w:rsidRPr="00424350" w:rsidRDefault="00F76CBD" w:rsidP="009A4852">
      <w:pPr>
        <w:keepNext/>
        <w:keepLines/>
        <w:suppressAutoHyphens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C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(2) </w:t>
      </w:r>
      <w:r w:rsidR="009A4852" w:rsidRPr="004243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Методические рекомендации по </w:t>
      </w:r>
      <w:r w:rsidR="009A48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написанию эссе</w:t>
      </w:r>
      <w:r w:rsidR="009A4852" w:rsidRPr="004243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иностранном языке</w:t>
      </w:r>
    </w:p>
    <w:p w:rsidR="009A4852" w:rsidRPr="009A4852" w:rsidRDefault="009A4852" w:rsidP="009A4852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Эссе — это короткое сочинение с определенной структурой, в котором вы выражаете свою точку зрения по заданной теме.</w:t>
      </w:r>
    </w:p>
    <w:p w:rsidR="009A4852" w:rsidRPr="009A4852" w:rsidRDefault="009A4852" w:rsidP="002743F7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Структура эссе по английскому языку универсальна. Письменная работа состоит из следующих частей: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Заголовок — название эссе, отражающее тему повествования.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Введение — 2-4 коротких предложения, раскрывающих тему эссе.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Основная часть — 2-3 абзаца, описывающих суть сочинения. Каждый из абзацев в основной части сочинения начинается с вводного предложения (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topic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sentence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). Последующие предложения развивают и подтверждают мысль, высказанную в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topic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sentence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Заключение — 2-4 предложения, подводящих итог написанному. В этой части вы делаете общий вывод по теме эссе.</w:t>
      </w:r>
    </w:p>
    <w:p w:rsidR="009A4852" w:rsidRPr="009A4852" w:rsidRDefault="009A4852" w:rsidP="002743F7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Виды эссе по английскому языку и их особенности</w:t>
      </w:r>
      <w:r w:rsidR="002743F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: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9A4852" w:rsidRPr="002743F7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  <w:r w:rsidRPr="002743F7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 xml:space="preserve">1. For </w:t>
      </w:r>
      <w:proofErr w:type="spellStart"/>
      <w:r w:rsidRPr="002743F7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and</w:t>
      </w:r>
      <w:proofErr w:type="spellEnd"/>
      <w:r w:rsidRPr="002743F7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 xml:space="preserve"> </w:t>
      </w:r>
      <w:proofErr w:type="spellStart"/>
      <w:r w:rsidRPr="002743F7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against</w:t>
      </w:r>
      <w:proofErr w:type="spellEnd"/>
      <w:r w:rsidRPr="002743F7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 xml:space="preserve"> </w:t>
      </w:r>
      <w:proofErr w:type="spellStart"/>
      <w:r w:rsidRPr="002743F7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essays</w:t>
      </w:r>
      <w:proofErr w:type="spellEnd"/>
      <w:r w:rsidRPr="002743F7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 xml:space="preserve"> (эссе с аргументами за и против)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Название говорит само за себя: вы приводите аргументы за и против какого-то явления. В сочинениях такого типа придерживайтесь следующего плана: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Введение. В нем вы подводите читателя к теме обсуждения.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Основная часть. Вы приводите аргументы за и против какого-то действия или явления, при этом не нужно высказывать свою точку зрения.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Заключение. Здесь вы выражаете свое отношение к теме и делаете вывод.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9A4852" w:rsidRPr="002743F7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  <w:r w:rsidRPr="002743F7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 xml:space="preserve">2. </w:t>
      </w:r>
      <w:proofErr w:type="spellStart"/>
      <w:r w:rsidRPr="002743F7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Opinion</w:t>
      </w:r>
      <w:proofErr w:type="spellEnd"/>
      <w:r w:rsidRPr="002743F7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 xml:space="preserve"> </w:t>
      </w:r>
      <w:proofErr w:type="spellStart"/>
      <w:r w:rsidRPr="002743F7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essays</w:t>
      </w:r>
      <w:proofErr w:type="spellEnd"/>
      <w:r w:rsidRPr="002743F7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 xml:space="preserve"> (эссе-мнение)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В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opinion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essays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вам нужно не просто отразить свою точку зрения, но и взглянуть на предложенную тему под разными углами. Рассмотрите все аспекты вопроса, напишите свое мнение и обязательно подтвердите его аргументами.</w:t>
      </w:r>
    </w:p>
    <w:p w:rsidR="009A4852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9813D4" w:rsidRPr="009A4852" w:rsidRDefault="009813D4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lastRenderedPageBreak/>
        <w:t>План эссе-мнения по английскому: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Введение. Вы указываете тему рассуждения.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Основная часть. Вы высказываете свое мнение и аргументируете его. Здесь желательно рассмотреть и мнение, противоположное вашему, а также пояснить, почему вы не разделяете эту точку зрения.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Заключение. Вы подводите итоги, окончательно формулируя свою точку зрения по предложенной теме.</w:t>
      </w:r>
    </w:p>
    <w:p w:rsidR="002743F7" w:rsidRPr="009813D4" w:rsidRDefault="002743F7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9A4852" w:rsidRPr="002743F7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</w:pPr>
      <w:r w:rsidRPr="002743F7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>3. Suggesting solutions to problem essays (</w:t>
      </w:r>
      <w:r w:rsidRPr="002743F7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предложение</w:t>
      </w:r>
      <w:r w:rsidRPr="002743F7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 xml:space="preserve"> </w:t>
      </w:r>
      <w:r w:rsidRPr="002743F7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решения</w:t>
      </w:r>
      <w:r w:rsidRPr="002743F7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 xml:space="preserve"> </w:t>
      </w:r>
      <w:r w:rsidRPr="002743F7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проблемы</w:t>
      </w:r>
      <w:r w:rsidRPr="002743F7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en-US" w:eastAsia="ru-RU"/>
        </w:rPr>
        <w:t>)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 этом виде письменной работы вам предложат рассмотреть какую-либо глобальную проблему. Ваша задача — предложить пути решения.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План этого вида эссе следующий: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Введение. Вы указываете проблему и ее причины или последствия.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Основная часть. Вы предлагаете способы решения проблемы и возможные последствия таких действий. Четко аргументируйте, зачем следует принимать определенные меры и что это за собой повлечет.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Заключение. Подводите итоги своих рассуждений.</w:t>
      </w:r>
    </w:p>
    <w:p w:rsidR="002743F7" w:rsidRDefault="002743F7" w:rsidP="009A4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743F7" w:rsidRDefault="002743F7" w:rsidP="002743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70527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USEFUL PHRASES FOR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EESAYS</w:t>
      </w:r>
      <w:r w:rsidRPr="0070527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IN ENGLISH</w:t>
      </w:r>
    </w:p>
    <w:p w:rsidR="002743F7" w:rsidRPr="002743F7" w:rsidRDefault="002743F7" w:rsidP="002743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</w:p>
    <w:p w:rsidR="009A4852" w:rsidRDefault="009A4852" w:rsidP="002743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Чтобы эссе выглядело более убедительно и логично, важно использовать разнообразную лексику и грамматические конструкции. Это не только улучшает восприятие текста, но и демонстрирует высокий уровень владения языком. Ниже приведены полезные слова и клише для эссе на английском, которые помогут вам сделать вашу работу более выразительной и структурированной.</w:t>
      </w:r>
    </w:p>
    <w:p w:rsidR="002743F7" w:rsidRPr="009A4852" w:rsidRDefault="002743F7" w:rsidP="002743F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Введение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Во введении важно четко обозначить тему эссе, представить контекст и подготовить читателя к дальнейшему обсуждению.</w:t>
      </w:r>
    </w:p>
    <w:p w:rsidR="009A4852" w:rsidRPr="009A4852" w:rsidRDefault="009A4852" w:rsidP="009A4852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It is widely believed that...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Считается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,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что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…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Многие полагают, что…</w:t>
      </w:r>
    </w:p>
    <w:p w:rsidR="009A4852" w:rsidRPr="009A4852" w:rsidRDefault="009A4852" w:rsidP="009A4852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It </w:t>
      </w:r>
      <w:proofErr w:type="gram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is often argued</w:t>
      </w:r>
      <w:proofErr w:type="gram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that...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Часто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утверждают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,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что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...</w:t>
      </w:r>
    </w:p>
    <w:p w:rsidR="009A4852" w:rsidRPr="009A4852" w:rsidRDefault="009A4852" w:rsidP="009A4852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There is no doubt that...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Нет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сомнений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,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что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...</w:t>
      </w:r>
    </w:p>
    <w:p w:rsidR="009A4852" w:rsidRPr="009A4852" w:rsidRDefault="009A4852" w:rsidP="009A4852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In recent years, there has been a growing concern about...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последние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годы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все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больше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беспокоит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вопрос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...</w:t>
      </w:r>
    </w:p>
    <w:p w:rsidR="009A4852" w:rsidRPr="009A4852" w:rsidRDefault="009A4852" w:rsidP="009A4852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The topic of... has become increasingly important in recent years.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Тема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...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стала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особенно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важной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последние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годы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.</w:t>
      </w:r>
    </w:p>
    <w:p w:rsidR="009A4852" w:rsidRPr="009A4852" w:rsidRDefault="009A4852" w:rsidP="009A4852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Some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people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claim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that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Некоторые утверждают, что...</w:t>
      </w:r>
    </w:p>
    <w:p w:rsidR="009A4852" w:rsidRPr="009A4852" w:rsidRDefault="009A4852" w:rsidP="009A4852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The issue of... has been a subject of much debate.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Проблема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...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была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предметом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многих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обсуждений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.</w:t>
      </w:r>
    </w:p>
    <w:p w:rsidR="009A4852" w:rsidRPr="009A4852" w:rsidRDefault="009A4852" w:rsidP="009A4852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There is a </w:t>
      </w:r>
      <w:proofErr w:type="gram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general consensus</w:t>
      </w:r>
      <w:proofErr w:type="gram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that...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Существует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общее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мнение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,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что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…</w:t>
      </w:r>
    </w:p>
    <w:p w:rsidR="009A4852" w:rsidRPr="009A4852" w:rsidRDefault="009A4852" w:rsidP="009A4852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Many people believe that...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Многие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считают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,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что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...</w:t>
      </w:r>
    </w:p>
    <w:p w:rsidR="002743F7" w:rsidRPr="009813D4" w:rsidRDefault="002743F7" w:rsidP="009A4852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Основная часть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 основной части эссе вы должны представить свои аргументы, поддержать их примерами и раскрыть тему с разных сторон. Для этого полезно использовать следующие клише и фразы: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Для добавления аргументов:</w:t>
      </w:r>
    </w:p>
    <w:p w:rsidR="009A4852" w:rsidRPr="009A4852" w:rsidRDefault="009A4852" w:rsidP="009A4852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On the one hand... On the </w:t>
      </w:r>
      <w:proofErr w:type="gram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other</w:t>
      </w:r>
      <w:proofErr w:type="gram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hand...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одной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стороны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... </w:t>
      </w:r>
      <w:proofErr w:type="gram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 другой стороны</w:t>
      </w:r>
      <w:proofErr w:type="gram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</w:t>
      </w:r>
    </w:p>
    <w:p w:rsidR="009A4852" w:rsidRPr="009A4852" w:rsidRDefault="009A4852" w:rsidP="009A4852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For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example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Например…</w:t>
      </w:r>
    </w:p>
    <w:p w:rsidR="009A4852" w:rsidRPr="009A4852" w:rsidRDefault="009A4852" w:rsidP="009A4852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For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instance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… — Например…</w:t>
      </w:r>
    </w:p>
    <w:p w:rsidR="009A4852" w:rsidRPr="009A4852" w:rsidRDefault="009A4852" w:rsidP="009A4852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To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illustrate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this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point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В качестве примера можно привести... Чтобы показать это на примере…</w:t>
      </w:r>
    </w:p>
    <w:p w:rsidR="009A4852" w:rsidRPr="009A4852" w:rsidRDefault="009A4852" w:rsidP="009A4852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One of the main reasons is...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Одна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из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главных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причин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это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...</w:t>
      </w:r>
    </w:p>
    <w:p w:rsidR="009A4852" w:rsidRPr="009A4852" w:rsidRDefault="009A4852" w:rsidP="009A4852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In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addition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Кроме того...</w:t>
      </w:r>
    </w:p>
    <w:p w:rsidR="009A4852" w:rsidRPr="009A4852" w:rsidRDefault="009A4852" w:rsidP="003B51EB">
      <w:pPr>
        <w:numPr>
          <w:ilvl w:val="0"/>
          <w:numId w:val="1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Furthermore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Более того...</w:t>
      </w:r>
    </w:p>
    <w:p w:rsidR="009A4852" w:rsidRPr="009A4852" w:rsidRDefault="009A4852" w:rsidP="003B51EB">
      <w:pPr>
        <w:numPr>
          <w:ilvl w:val="0"/>
          <w:numId w:val="1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Moreover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Кроме того...</w:t>
      </w:r>
    </w:p>
    <w:p w:rsidR="009A4852" w:rsidRPr="009A4852" w:rsidRDefault="009A4852" w:rsidP="003B51EB">
      <w:pPr>
        <w:numPr>
          <w:ilvl w:val="0"/>
          <w:numId w:val="1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Another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important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factor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to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consider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is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Еще один важный фактор, который стоит учитывать, это...</w:t>
      </w:r>
    </w:p>
    <w:p w:rsidR="009A4852" w:rsidRPr="009A4852" w:rsidRDefault="009A4852" w:rsidP="003B51EB">
      <w:pPr>
        <w:numPr>
          <w:ilvl w:val="0"/>
          <w:numId w:val="1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Another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key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point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is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Еще один ключевой момент — это...</w:t>
      </w:r>
    </w:p>
    <w:p w:rsidR="009A4852" w:rsidRPr="009A4852" w:rsidRDefault="009A4852" w:rsidP="003B51EB">
      <w:pPr>
        <w:numPr>
          <w:ilvl w:val="0"/>
          <w:numId w:val="1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It is worth mentioning that...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Стоит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упомянуть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,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что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...</w:t>
      </w:r>
    </w:p>
    <w:p w:rsidR="009A4852" w:rsidRPr="009A4852" w:rsidRDefault="009A4852" w:rsidP="003B51EB">
      <w:pPr>
        <w:numPr>
          <w:ilvl w:val="0"/>
          <w:numId w:val="1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In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fact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На самом деле...</w:t>
      </w:r>
    </w:p>
    <w:p w:rsidR="009A4852" w:rsidRPr="009A4852" w:rsidRDefault="009A4852" w:rsidP="003B51EB">
      <w:pPr>
        <w:numPr>
          <w:ilvl w:val="0"/>
          <w:numId w:val="1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This </w:t>
      </w:r>
      <w:proofErr w:type="gram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can be seen</w:t>
      </w:r>
      <w:proofErr w:type="gram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in...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Это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можно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увидеть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…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Это видно по… Это проявляется </w:t>
      </w:r>
      <w:proofErr w:type="gram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в...</w:t>
      </w:r>
      <w:proofErr w:type="gramEnd"/>
    </w:p>
    <w:p w:rsidR="009A4852" w:rsidRPr="009A4852" w:rsidRDefault="009A4852" w:rsidP="003B51EB">
      <w:pPr>
        <w:numPr>
          <w:ilvl w:val="0"/>
          <w:numId w:val="1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A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good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example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of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this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is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Хорошим примером этого является…</w:t>
      </w:r>
    </w:p>
    <w:p w:rsidR="009A4852" w:rsidRPr="009A4852" w:rsidRDefault="009A4852" w:rsidP="003B51EB">
      <w:pPr>
        <w:numPr>
          <w:ilvl w:val="0"/>
          <w:numId w:val="1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There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are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several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reasons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why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Есть несколько причин, почему...</w:t>
      </w:r>
    </w:p>
    <w:p w:rsidR="009A4852" w:rsidRPr="009A4852" w:rsidRDefault="009A4852" w:rsidP="003B51EB">
      <w:pPr>
        <w:numPr>
          <w:ilvl w:val="0"/>
          <w:numId w:val="1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It is important to note that...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Важно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отметить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,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что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...</w:t>
      </w:r>
    </w:p>
    <w:p w:rsidR="009A4852" w:rsidRPr="009A4852" w:rsidRDefault="009A4852" w:rsidP="003B51EB">
      <w:pPr>
        <w:numPr>
          <w:ilvl w:val="0"/>
          <w:numId w:val="1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This issue is significant because…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Эта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проблема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важна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,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потому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что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...</w:t>
      </w:r>
    </w:p>
    <w:p w:rsidR="009A4852" w:rsidRPr="009A4852" w:rsidRDefault="009A4852" w:rsidP="003B51EB">
      <w:pPr>
        <w:numPr>
          <w:ilvl w:val="0"/>
          <w:numId w:val="1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The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key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point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is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that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Ключевая точка заключается в том, что...</w:t>
      </w:r>
    </w:p>
    <w:p w:rsidR="009A4852" w:rsidRPr="009A4852" w:rsidRDefault="009A4852" w:rsidP="003B51EB">
      <w:pPr>
        <w:numPr>
          <w:ilvl w:val="0"/>
          <w:numId w:val="1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It is evident that...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Очевидно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,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что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…</w:t>
      </w:r>
    </w:p>
    <w:p w:rsidR="009A4852" w:rsidRPr="009A4852" w:rsidRDefault="009A4852" w:rsidP="003B51EB">
      <w:pPr>
        <w:numPr>
          <w:ilvl w:val="0"/>
          <w:numId w:val="1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The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fact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that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...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proves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that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Тот факт, что..., доказывает, что...</w:t>
      </w:r>
    </w:p>
    <w:p w:rsidR="009A4852" w:rsidRPr="009A4852" w:rsidRDefault="009A4852" w:rsidP="003B51EB">
      <w:pPr>
        <w:numPr>
          <w:ilvl w:val="0"/>
          <w:numId w:val="1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This is why...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Вот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почему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...</w:t>
      </w:r>
    </w:p>
    <w:p w:rsidR="009A4852" w:rsidRPr="009A4852" w:rsidRDefault="009A4852" w:rsidP="003B51EB">
      <w:pPr>
        <w:numPr>
          <w:ilvl w:val="0"/>
          <w:numId w:val="11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In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order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to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Для того чтобы...</w:t>
      </w:r>
    </w:p>
    <w:p w:rsidR="009A4852" w:rsidRPr="009A4852" w:rsidRDefault="009A4852" w:rsidP="003B51EB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Для представления противоположных точек зрения:</w:t>
      </w:r>
    </w:p>
    <w:p w:rsidR="009A4852" w:rsidRPr="009A4852" w:rsidRDefault="009A4852" w:rsidP="003B51EB">
      <w:pPr>
        <w:numPr>
          <w:ilvl w:val="0"/>
          <w:numId w:val="1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However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Однако...</w:t>
      </w:r>
    </w:p>
    <w:p w:rsidR="009A4852" w:rsidRPr="009A4852" w:rsidRDefault="009A4852" w:rsidP="003B51EB">
      <w:pPr>
        <w:numPr>
          <w:ilvl w:val="0"/>
          <w:numId w:val="1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On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the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contrary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Напротив...</w:t>
      </w:r>
    </w:p>
    <w:p w:rsidR="009A4852" w:rsidRPr="009A4852" w:rsidRDefault="009A4852" w:rsidP="003B51EB">
      <w:pPr>
        <w:numPr>
          <w:ilvl w:val="0"/>
          <w:numId w:val="1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Despite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this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Несмотря на это...</w:t>
      </w:r>
    </w:p>
    <w:p w:rsidR="009A4852" w:rsidRPr="009A4852" w:rsidRDefault="009A4852" w:rsidP="003B51EB">
      <w:pPr>
        <w:numPr>
          <w:ilvl w:val="0"/>
          <w:numId w:val="1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Some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may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argue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that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Некоторые могут утверждать, что...</w:t>
      </w:r>
    </w:p>
    <w:p w:rsidR="009A4852" w:rsidRPr="009A4852" w:rsidRDefault="009A4852" w:rsidP="003B51EB">
      <w:pPr>
        <w:numPr>
          <w:ilvl w:val="0"/>
          <w:numId w:val="1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It </w:t>
      </w:r>
      <w:proofErr w:type="gram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could be argued</w:t>
      </w:r>
      <w:proofErr w:type="gram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that...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Можно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утверждать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,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что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...</w:t>
      </w:r>
    </w:p>
    <w:p w:rsidR="009A4852" w:rsidRPr="009A4852" w:rsidRDefault="009A4852" w:rsidP="003B51EB">
      <w:pPr>
        <w:numPr>
          <w:ilvl w:val="0"/>
          <w:numId w:val="1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While it </w:t>
      </w:r>
      <w:proofErr w:type="gram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is</w:t>
      </w:r>
      <w:proofErr w:type="gram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true that...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Хотя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это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правда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,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что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...</w:t>
      </w:r>
    </w:p>
    <w:p w:rsidR="009A4852" w:rsidRPr="009A4852" w:rsidRDefault="009A4852" w:rsidP="003B51EB">
      <w:pPr>
        <w:numPr>
          <w:ilvl w:val="0"/>
          <w:numId w:val="1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Nevertheless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Тем не менее...</w:t>
      </w:r>
    </w:p>
    <w:p w:rsidR="009A4852" w:rsidRPr="009A4852" w:rsidRDefault="009A4852" w:rsidP="003B51EB">
      <w:pPr>
        <w:numPr>
          <w:ilvl w:val="0"/>
          <w:numId w:val="1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In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contrast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В отличие от этого...</w:t>
      </w:r>
    </w:p>
    <w:p w:rsidR="009A4852" w:rsidRPr="009A4852" w:rsidRDefault="009A4852" w:rsidP="003B51EB">
      <w:pPr>
        <w:numPr>
          <w:ilvl w:val="0"/>
          <w:numId w:val="1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Although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Хотя...</w:t>
      </w:r>
    </w:p>
    <w:p w:rsidR="009A4852" w:rsidRPr="009A4852" w:rsidRDefault="009A4852" w:rsidP="003B51EB">
      <w:pPr>
        <w:numPr>
          <w:ilvl w:val="0"/>
          <w:numId w:val="12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While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some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believe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that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...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others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argue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that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В то время как одни считают, что... другие утверждают, что…</w:t>
      </w:r>
    </w:p>
    <w:p w:rsidR="009A4852" w:rsidRPr="009A4852" w:rsidRDefault="009A4852" w:rsidP="003B51EB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lastRenderedPageBreak/>
        <w:t>Для уточнения или подведения итогов:</w:t>
      </w:r>
    </w:p>
    <w:p w:rsidR="009A4852" w:rsidRPr="009A4852" w:rsidRDefault="009A4852" w:rsidP="003B51EB">
      <w:pPr>
        <w:numPr>
          <w:ilvl w:val="0"/>
          <w:numId w:val="13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In other words...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Иными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словами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… </w:t>
      </w:r>
      <w:proofErr w:type="gram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Другими словами</w:t>
      </w:r>
      <w:proofErr w:type="gram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…</w:t>
      </w:r>
    </w:p>
    <w:p w:rsidR="009A4852" w:rsidRPr="009A4852" w:rsidRDefault="009A4852" w:rsidP="003B51EB">
      <w:pPr>
        <w:numPr>
          <w:ilvl w:val="0"/>
          <w:numId w:val="13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To put it simply...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Проще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говоря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...</w:t>
      </w:r>
    </w:p>
    <w:p w:rsidR="009A4852" w:rsidRPr="009A4852" w:rsidRDefault="009A4852" w:rsidP="003B51EB">
      <w:pPr>
        <w:numPr>
          <w:ilvl w:val="0"/>
          <w:numId w:val="13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This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means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that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Это означает, что...</w:t>
      </w:r>
    </w:p>
    <w:p w:rsidR="009A4852" w:rsidRPr="009A4852" w:rsidRDefault="009A4852" w:rsidP="003B51EB">
      <w:pPr>
        <w:numPr>
          <w:ilvl w:val="0"/>
          <w:numId w:val="13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To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clarify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Чтобы уточнить...</w:t>
      </w:r>
    </w:p>
    <w:p w:rsidR="009A4852" w:rsidRPr="009A4852" w:rsidRDefault="009A4852" w:rsidP="003B51EB">
      <w:pPr>
        <w:numPr>
          <w:ilvl w:val="0"/>
          <w:numId w:val="13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This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shows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that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Это показывает, что...</w:t>
      </w:r>
    </w:p>
    <w:p w:rsidR="009A4852" w:rsidRPr="009A4852" w:rsidRDefault="009A4852" w:rsidP="003B51EB">
      <w:pPr>
        <w:numPr>
          <w:ilvl w:val="0"/>
          <w:numId w:val="13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Thus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Таким образом...</w:t>
      </w:r>
    </w:p>
    <w:p w:rsidR="009A4852" w:rsidRPr="009A4852" w:rsidRDefault="009A4852" w:rsidP="003B51EB">
      <w:pPr>
        <w:numPr>
          <w:ilvl w:val="0"/>
          <w:numId w:val="13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As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a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result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В результате...</w:t>
      </w:r>
    </w:p>
    <w:p w:rsidR="009A4852" w:rsidRPr="009A4852" w:rsidRDefault="009A4852" w:rsidP="003B51EB">
      <w:pPr>
        <w:numPr>
          <w:ilvl w:val="0"/>
          <w:numId w:val="13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Therefore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Следовательно…</w:t>
      </w:r>
    </w:p>
    <w:p w:rsidR="009A4852" w:rsidRPr="009A4852" w:rsidRDefault="009A4852" w:rsidP="003B51EB">
      <w:pPr>
        <w:numPr>
          <w:ilvl w:val="0"/>
          <w:numId w:val="13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To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summarize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Подводя итог...</w:t>
      </w:r>
    </w:p>
    <w:p w:rsidR="009A4852" w:rsidRPr="009A4852" w:rsidRDefault="009A4852" w:rsidP="003B51EB">
      <w:pPr>
        <w:numPr>
          <w:ilvl w:val="0"/>
          <w:numId w:val="13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To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sum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up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Подводя итог</w:t>
      </w:r>
    </w:p>
    <w:p w:rsidR="002743F7" w:rsidRDefault="002743F7" w:rsidP="009A4852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3B51EB" w:rsidRDefault="003B51EB" w:rsidP="009A4852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3B51EB" w:rsidRDefault="003B51EB" w:rsidP="009A4852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Заключение</w:t>
      </w:r>
    </w:p>
    <w:p w:rsidR="009A4852" w:rsidRPr="009A4852" w:rsidRDefault="009A4852" w:rsidP="009A48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 заключении вы должны подвести итог всему сказанному, сделать выводы и укрепить вашу точку зрения.</w:t>
      </w:r>
    </w:p>
    <w:p w:rsidR="009A4852" w:rsidRPr="009A4852" w:rsidRDefault="009A4852" w:rsidP="009A4852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In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conclusion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В заключение...</w:t>
      </w:r>
    </w:p>
    <w:p w:rsidR="009A4852" w:rsidRPr="009A4852" w:rsidRDefault="009A4852" w:rsidP="009A4852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To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conclude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В заключение…</w:t>
      </w:r>
    </w:p>
    <w:p w:rsidR="009A4852" w:rsidRPr="009A4852" w:rsidRDefault="009A4852" w:rsidP="009A4852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All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things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considered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Учитывая все вышесказанное...</w:t>
      </w:r>
    </w:p>
    <w:p w:rsidR="009A4852" w:rsidRPr="009A4852" w:rsidRDefault="009A4852" w:rsidP="009A4852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Ultimately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В конечном счете...</w:t>
      </w:r>
    </w:p>
    <w:p w:rsidR="009A4852" w:rsidRPr="009A4852" w:rsidRDefault="009A4852" w:rsidP="009A4852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In light of the above...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свете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вышеизложенного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...</w:t>
      </w:r>
    </w:p>
    <w:p w:rsidR="009A4852" w:rsidRPr="009A4852" w:rsidRDefault="009A4852" w:rsidP="009A4852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Given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these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points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Учитывая эти моменты...</w:t>
      </w:r>
    </w:p>
    <w:p w:rsidR="009A4852" w:rsidRPr="009A4852" w:rsidRDefault="009A4852" w:rsidP="009A4852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To conclude, it is clear that...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Подытоживая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,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можно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сказать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,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что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...</w:t>
      </w:r>
    </w:p>
    <w:p w:rsidR="009A4852" w:rsidRPr="009A4852" w:rsidRDefault="009A4852" w:rsidP="009A4852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Based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on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the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arguments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presented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Основываясь на представленных аргументах...</w:t>
      </w:r>
    </w:p>
    <w:p w:rsidR="009A4852" w:rsidRPr="009A4852" w:rsidRDefault="009A4852" w:rsidP="009A4852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It </w:t>
      </w:r>
      <w:proofErr w:type="gram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can be concluded</w:t>
      </w:r>
      <w:proofErr w:type="gram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that...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Можно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сделать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вывод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,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что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...</w:t>
      </w:r>
    </w:p>
    <w:p w:rsidR="009A4852" w:rsidRPr="009A4852" w:rsidRDefault="009A4852" w:rsidP="009A4852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Thus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,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we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can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conclude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proofErr w:type="spellStart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that</w:t>
      </w:r>
      <w:proofErr w:type="spellEnd"/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... — Таким образом, можно заключить, что...</w:t>
      </w:r>
    </w:p>
    <w:p w:rsidR="009A4852" w:rsidRPr="009A4852" w:rsidRDefault="009A4852" w:rsidP="009A4852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</w:pP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Considering all the facts... —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Учитывая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все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 xml:space="preserve"> 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факты</w:t>
      </w:r>
      <w:r w:rsidRPr="009A4852">
        <w:rPr>
          <w:rFonts w:ascii="Times New Roman" w:eastAsia="Times New Roman" w:hAnsi="Times New Roman" w:cs="Times New Roman"/>
          <w:spacing w:val="-2"/>
          <w:sz w:val="28"/>
          <w:szCs w:val="28"/>
          <w:lang w:val="en-US" w:eastAsia="ru-RU"/>
        </w:rPr>
        <w:t>...</w:t>
      </w:r>
    </w:p>
    <w:p w:rsidR="00132DDA" w:rsidRDefault="00132DDA" w:rsidP="009A48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76CBD" w:rsidRDefault="00F76CBD" w:rsidP="009A48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1BAA" w:rsidRDefault="00201BAA" w:rsidP="009A48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1BAA" w:rsidRDefault="00201BAA" w:rsidP="009A48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1BAA" w:rsidRDefault="00201BAA" w:rsidP="009A48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1BAA" w:rsidRDefault="00201BAA" w:rsidP="009A48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1BAA" w:rsidRDefault="00201BAA" w:rsidP="009A48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1BAA" w:rsidRDefault="00201BAA" w:rsidP="009A48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1BAA" w:rsidRDefault="00201BAA" w:rsidP="009A48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1BAA" w:rsidRDefault="00201BAA" w:rsidP="009A48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1BAA" w:rsidRDefault="00201BAA" w:rsidP="009A48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1BAA" w:rsidRDefault="00201BAA" w:rsidP="009A48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1BAA" w:rsidRDefault="00201BAA" w:rsidP="009A48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1BAA" w:rsidRDefault="00201BAA" w:rsidP="009A48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1BAA" w:rsidRDefault="00201BAA" w:rsidP="009A48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1BAA" w:rsidRDefault="00201BAA" w:rsidP="009A48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B51EB" w:rsidRDefault="003B51EB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51EB" w:rsidRDefault="003B51EB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51EB" w:rsidRDefault="003B51EB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51EB" w:rsidRDefault="003B51EB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51EB" w:rsidRDefault="003B51EB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51EB" w:rsidRDefault="003B51EB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51EB" w:rsidRDefault="003B51EB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51EB" w:rsidRDefault="003B51EB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51EB" w:rsidRDefault="003B51EB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51EB" w:rsidRDefault="003B51EB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51EB" w:rsidRDefault="003B51EB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51EB" w:rsidRDefault="003B51EB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B51EB" w:rsidRDefault="003B51EB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76CBD" w:rsidRDefault="00F76CBD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(3) </w:t>
      </w:r>
      <w:r w:rsidRPr="00F76CBD">
        <w:rPr>
          <w:rFonts w:ascii="Times New Roman" w:hAnsi="Times New Roman" w:cs="Times New Roman"/>
          <w:b/>
          <w:sz w:val="28"/>
          <w:szCs w:val="28"/>
          <w:lang w:val="en-US"/>
        </w:rPr>
        <w:t>EXAMPLES OF PUZZLES</w:t>
      </w:r>
    </w:p>
    <w:p w:rsidR="00201BAA" w:rsidRDefault="00201BAA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01BAA" w:rsidRDefault="00201BAA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0D2B4C">
            <wp:extent cx="5514167" cy="8048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84" cy="805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FAB" w:rsidRDefault="007E0FAB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E0FAB" w:rsidRDefault="007E0FAB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0FAB" w:rsidRDefault="007E0FAB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E0F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1675" cy="8457602"/>
            <wp:effectExtent l="0" t="0" r="0" b="635"/>
            <wp:docPr id="4" name="Рисунок 4" descr="World of Marketing Crossword - WordM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rld of Marketing Crossword - WordMi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846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FAB" w:rsidRDefault="007E0FAB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E0FAB" w:rsidRDefault="007E0FAB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E0FAB" w:rsidRDefault="007E0FAB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E0F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720" cy="7455049"/>
            <wp:effectExtent l="0" t="0" r="0" b="0"/>
            <wp:docPr id="5" name="Рисунок 5" descr="Types of Law Word Search - WordM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ypes of Law Word Search - WordMi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FAB" w:rsidRPr="00F76CBD" w:rsidRDefault="007E0FAB" w:rsidP="00F76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E0F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7073" cy="7486650"/>
            <wp:effectExtent l="0" t="0" r="0" b="0"/>
            <wp:docPr id="6" name="Рисунок 6" descr="International Currency Puzzle by Fran Lafferty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ternational Currency Puzzle by Fran Lafferty | TP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588" cy="750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0FAB" w:rsidRPr="00F76CBD" w:rsidSect="003B51EB">
      <w:footerReference w:type="default" r:id="rId11"/>
      <w:pgSz w:w="11906" w:h="16838"/>
      <w:pgMar w:top="1134" w:right="567" w:bottom="1134" w:left="1701" w:header="708" w:footer="708" w:gutter="0"/>
      <w:pgNumType w:start="7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3D4" w:rsidRDefault="009813D4" w:rsidP="009813D4">
      <w:pPr>
        <w:spacing w:after="0" w:line="240" w:lineRule="auto"/>
      </w:pPr>
      <w:r>
        <w:separator/>
      </w:r>
    </w:p>
  </w:endnote>
  <w:endnote w:type="continuationSeparator" w:id="0">
    <w:p w:rsidR="009813D4" w:rsidRDefault="009813D4" w:rsidP="00981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19292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813D4" w:rsidRPr="009813D4" w:rsidRDefault="009813D4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813D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813D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813D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B51EB">
          <w:rPr>
            <w:rFonts w:ascii="Times New Roman" w:hAnsi="Times New Roman" w:cs="Times New Roman"/>
            <w:noProof/>
            <w:sz w:val="24"/>
            <w:szCs w:val="24"/>
          </w:rPr>
          <w:t>81</w:t>
        </w:r>
        <w:r w:rsidRPr="009813D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813D4" w:rsidRDefault="009813D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3D4" w:rsidRDefault="009813D4" w:rsidP="009813D4">
      <w:pPr>
        <w:spacing w:after="0" w:line="240" w:lineRule="auto"/>
      </w:pPr>
      <w:r>
        <w:separator/>
      </w:r>
    </w:p>
  </w:footnote>
  <w:footnote w:type="continuationSeparator" w:id="0">
    <w:p w:rsidR="009813D4" w:rsidRDefault="009813D4" w:rsidP="009813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CC1CB5"/>
    <w:multiLevelType w:val="multilevel"/>
    <w:tmpl w:val="14E4C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FF523A"/>
    <w:multiLevelType w:val="multilevel"/>
    <w:tmpl w:val="7D06E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17651C"/>
    <w:multiLevelType w:val="multilevel"/>
    <w:tmpl w:val="77EC3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3664AE"/>
    <w:multiLevelType w:val="multilevel"/>
    <w:tmpl w:val="7CAC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CB0469"/>
    <w:multiLevelType w:val="multilevel"/>
    <w:tmpl w:val="D464A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9E2CF6"/>
    <w:multiLevelType w:val="multilevel"/>
    <w:tmpl w:val="50506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803174"/>
    <w:multiLevelType w:val="multilevel"/>
    <w:tmpl w:val="BB22B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1A63A4"/>
    <w:multiLevelType w:val="multilevel"/>
    <w:tmpl w:val="C382D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E326A5"/>
    <w:multiLevelType w:val="multilevel"/>
    <w:tmpl w:val="74A8D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A1263C"/>
    <w:multiLevelType w:val="multilevel"/>
    <w:tmpl w:val="FE583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A902F9"/>
    <w:multiLevelType w:val="hybridMultilevel"/>
    <w:tmpl w:val="76225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E36D98"/>
    <w:multiLevelType w:val="multilevel"/>
    <w:tmpl w:val="39722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EA73B7"/>
    <w:multiLevelType w:val="multilevel"/>
    <w:tmpl w:val="E46EE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6C04E3"/>
    <w:multiLevelType w:val="multilevel"/>
    <w:tmpl w:val="2F02D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13"/>
  </w:num>
  <w:num w:numId="5">
    <w:abstractNumId w:val="8"/>
  </w:num>
  <w:num w:numId="6">
    <w:abstractNumId w:val="7"/>
  </w:num>
  <w:num w:numId="7">
    <w:abstractNumId w:val="2"/>
  </w:num>
  <w:num w:numId="8">
    <w:abstractNumId w:val="6"/>
  </w:num>
  <w:num w:numId="9">
    <w:abstractNumId w:val="10"/>
  </w:num>
  <w:num w:numId="10">
    <w:abstractNumId w:val="12"/>
  </w:num>
  <w:num w:numId="11">
    <w:abstractNumId w:val="0"/>
  </w:num>
  <w:num w:numId="12">
    <w:abstractNumId w:val="11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A2A"/>
    <w:rsid w:val="00132DDA"/>
    <w:rsid w:val="001D6ABF"/>
    <w:rsid w:val="00201BAA"/>
    <w:rsid w:val="002743F7"/>
    <w:rsid w:val="003B51EB"/>
    <w:rsid w:val="00424350"/>
    <w:rsid w:val="00434A2A"/>
    <w:rsid w:val="00705273"/>
    <w:rsid w:val="007C2B2B"/>
    <w:rsid w:val="007E0FAB"/>
    <w:rsid w:val="00833E39"/>
    <w:rsid w:val="009813D4"/>
    <w:rsid w:val="009A4852"/>
    <w:rsid w:val="00CA2AED"/>
    <w:rsid w:val="00F7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FC991C-3CBE-4EE0-8375-4789489D5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DD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813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13D4"/>
  </w:style>
  <w:style w:type="paragraph" w:styleId="a6">
    <w:name w:val="footer"/>
    <w:basedOn w:val="a"/>
    <w:link w:val="a7"/>
    <w:uiPriority w:val="99"/>
    <w:unhideWhenUsed/>
    <w:rsid w:val="009813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13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19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0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1595</Words>
  <Characters>9094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 Нонна Алексеевна</dc:creator>
  <cp:keywords/>
  <dc:description/>
  <cp:lastModifiedBy>Новик Нонна Алексеевна</cp:lastModifiedBy>
  <cp:revision>13</cp:revision>
  <dcterms:created xsi:type="dcterms:W3CDTF">2025-06-12T13:08:00Z</dcterms:created>
  <dcterms:modified xsi:type="dcterms:W3CDTF">2025-06-12T15:49:00Z</dcterms:modified>
</cp:coreProperties>
</file>